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28D" w14:textId="65EE8ED2" w:rsidR="006219DD" w:rsidRDefault="006219DD" w:rsidP="006219DD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</w:t>
      </w:r>
      <w:r w:rsidR="00A35E2D">
        <w:rPr>
          <w:rFonts w:ascii="Times New Roman" w:hAnsi="Times New Roman"/>
          <w:b/>
          <w:color w:val="000000" w:themeColor="text1"/>
          <w:sz w:val="28"/>
        </w:rPr>
        <w:t>бюджетном учреждении дополнительного образования Д</w:t>
      </w:r>
      <w:r w:rsidR="00B403B6">
        <w:rPr>
          <w:rFonts w:ascii="Times New Roman" w:hAnsi="Times New Roman"/>
          <w:b/>
          <w:color w:val="000000" w:themeColor="text1"/>
          <w:sz w:val="28"/>
        </w:rPr>
        <w:t>етская музыкальная школа п. Восточный</w:t>
      </w:r>
      <w:r w:rsidR="00A35E2D">
        <w:rPr>
          <w:rFonts w:ascii="Times New Roman" w:hAnsi="Times New Roman"/>
          <w:b/>
          <w:color w:val="000000" w:themeColor="text1"/>
          <w:sz w:val="28"/>
        </w:rPr>
        <w:t xml:space="preserve"> (далее – МБ</w:t>
      </w:r>
      <w:r w:rsidR="00CD7CDD">
        <w:rPr>
          <w:rFonts w:ascii="Times New Roman" w:hAnsi="Times New Roman"/>
          <w:b/>
          <w:color w:val="000000" w:themeColor="text1"/>
          <w:sz w:val="28"/>
        </w:rPr>
        <w:t>У ДО ДМШ п. Восточный</w:t>
      </w:r>
      <w:r w:rsidR="00A35E2D">
        <w:rPr>
          <w:rFonts w:ascii="Times New Roman" w:hAnsi="Times New Roman"/>
          <w:b/>
          <w:color w:val="000000" w:themeColor="text1"/>
          <w:sz w:val="28"/>
        </w:rPr>
        <w:t>)</w:t>
      </w:r>
    </w:p>
    <w:p w14:paraId="4FC1F6B4" w14:textId="17DD22D7" w:rsidR="006219DD" w:rsidRPr="000F3661" w:rsidRDefault="006219DD" w:rsidP="006219DD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A35E2D">
        <w:rPr>
          <w:rFonts w:ascii="Times New Roman" w:hAnsi="Times New Roman"/>
          <w:color w:val="000000" w:themeColor="text1"/>
          <w:sz w:val="28"/>
        </w:rPr>
        <w:t xml:space="preserve">бюджетном </w:t>
      </w:r>
      <w:r>
        <w:rPr>
          <w:rFonts w:ascii="Times New Roman" w:hAnsi="Times New Roman"/>
          <w:color w:val="000000" w:themeColor="text1"/>
          <w:sz w:val="28"/>
        </w:rPr>
        <w:t xml:space="preserve">учреждении </w:t>
      </w:r>
      <w:r w:rsidR="00A35E2D">
        <w:rPr>
          <w:rFonts w:ascii="Times New Roman" w:hAnsi="Times New Roman"/>
          <w:color w:val="000000" w:themeColor="text1"/>
          <w:sz w:val="28"/>
        </w:rPr>
        <w:t xml:space="preserve">дополнительного образования </w:t>
      </w:r>
      <w:r w:rsidR="00CD7CDD">
        <w:rPr>
          <w:rFonts w:ascii="Times New Roman" w:hAnsi="Times New Roman"/>
          <w:color w:val="000000" w:themeColor="text1"/>
          <w:sz w:val="28"/>
        </w:rPr>
        <w:t xml:space="preserve">Детская музыкальная школа п. Восточный </w:t>
      </w:r>
      <w:r w:rsidR="00A35E2D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 за 2022 год</w:t>
      </w:r>
      <w:r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5F223E6A" w14:textId="5CBFB201" w:rsidR="006219DD" w:rsidRDefault="006219DD" w:rsidP="006219DD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>
        <w:rPr>
          <w:rFonts w:ascii="Times New Roman" w:hAnsi="Times New Roman"/>
          <w:color w:val="000000" w:themeColor="text1"/>
          <w:sz w:val="28"/>
        </w:rPr>
        <w:t xml:space="preserve"> 2</w:t>
      </w:r>
      <w:r w:rsidR="00A35E2D">
        <w:rPr>
          <w:rFonts w:ascii="Times New Roman" w:hAnsi="Times New Roman"/>
          <w:color w:val="000000" w:themeColor="text1"/>
          <w:sz w:val="28"/>
        </w:rPr>
        <w:t>8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CD7CDD">
        <w:rPr>
          <w:rFonts w:ascii="Times New Roman" w:hAnsi="Times New Roman"/>
          <w:color w:val="000000" w:themeColor="text1"/>
          <w:sz w:val="28"/>
        </w:rPr>
        <w:t>июня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23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FC15F58" w14:textId="2BEFDA68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73DEBE1A" w14:textId="7F011324" w:rsidR="00CD7CDD" w:rsidRDefault="00CD7C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CD7C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нарушении части 1 статьи 23 Федерального закона от 05.04.2013 № 44-ФЗ </w:t>
      </w:r>
      <w:r w:rsidRPr="00CD7CD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04A613F6" w14:textId="0DE90D4D" w:rsidR="00CD7CDD" w:rsidRDefault="00CD7CDD" w:rsidP="00CD7CDD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7CDD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предъявленных договорах</w:t>
      </w:r>
      <w:r w:rsidRPr="00CD7C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D7CDD">
        <w:rPr>
          <w:rFonts w:ascii="Times New Roman" w:eastAsia="Times New Roman" w:hAnsi="Times New Roman" w:cs="Times New Roman"/>
          <w:bCs/>
          <w:iCs/>
          <w:sz w:val="28"/>
          <w:szCs w:val="28"/>
        </w:rPr>
        <w:t>не указан ИКЗ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3ACA9D39" w14:textId="2E4B3A31" w:rsidR="00CD7CDD" w:rsidRDefault="00CD7CDD" w:rsidP="00CD7CDD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CD7CDD">
        <w:rPr>
          <w:rFonts w:ascii="Times New Roman" w:eastAsia="Times New Roman" w:hAnsi="Times New Roman" w:cs="Times New Roman"/>
          <w:sz w:val="28"/>
        </w:rPr>
        <w:t>пункта 1 части 1, части 7 статьи 94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>осуществил приемку фактически невыполненных объемов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912D0D" w14:textId="1F089BB5" w:rsidR="00CD7CDD" w:rsidRDefault="00CD7CDD" w:rsidP="00CD7CDD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CD7CDD">
        <w:rPr>
          <w:rFonts w:ascii="Times New Roman" w:eastAsia="Times New Roman" w:hAnsi="Times New Roman" w:cs="Times New Roman"/>
          <w:sz w:val="28"/>
        </w:rPr>
        <w:t xml:space="preserve"> нарушение пункта 6 статьи 34 Федерального закона № 44-ФЗ</w:t>
      </w:r>
      <w:r w:rsidRPr="00CD7CDD">
        <w:rPr>
          <w:rFonts w:ascii="Times New Roman" w:eastAsia="Times New Roman" w:hAnsi="Times New Roman" w:cs="Times New Roman"/>
          <w:sz w:val="28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</w:rPr>
        <w:t>подрядчикам</w:t>
      </w:r>
      <w:r w:rsidRPr="00CD7CDD">
        <w:rPr>
          <w:rFonts w:ascii="Times New Roman" w:eastAsia="Times New Roman" w:hAnsi="Times New Roman" w:cs="Times New Roman"/>
          <w:sz w:val="28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</w:rPr>
        <w:t>не направлено</w:t>
      </w:r>
      <w:r w:rsidRPr="00CD7CDD">
        <w:rPr>
          <w:rFonts w:ascii="Times New Roman" w:eastAsia="Times New Roman" w:hAnsi="Times New Roman" w:cs="Times New Roman"/>
          <w:sz w:val="28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</w:rPr>
        <w:t>требование об уплате неустойки за просрочку исполнения обязательств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1042C9A" w14:textId="3107762E" w:rsidR="00CD7CDD" w:rsidRDefault="00CD7CDD" w:rsidP="00CD7CDD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нарушение пункта 1 статьи 9 Федерального закона 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от 06.12.2011 года 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№ 402-ФЗ 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>«О бухгалтерском учете»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 отсутствии рабочих смен в табеле рабочего времени необоснованно начислена и выплачена заработная плата по должности «сторож»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69452CDC" w14:textId="7B253E69" w:rsidR="00CD7CDD" w:rsidRDefault="00CD7CDD" w:rsidP="00CD7CDD">
      <w:p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76 Постановления 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Сосьвинского городского округа от 09.04.2015 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№ 265 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«Об утверждении Положения об оплате труда работников учреждений дополнительного образования детей, подведомственных Отраслевому органу администрации Сосьвинского городского округа «Управление по делам культуры, молодежи и спорта»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>, пункта 66 Положения об оплате труда работникам МБУ ДО ДМШ п. Восточный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>необоснованно начислен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и выплачен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премиальн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2A1DB106" w14:textId="60B73F52" w:rsidR="00CD7CDD" w:rsidRDefault="00CD7CDD" w:rsidP="001A3CBB">
      <w:pPr>
        <w:tabs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3C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64 Положения об оплате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 МБУ ДО ДМШ п. Восточный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без указания конкретных показателей оценки эффективности труда и количества баллов по каждому критерию необоснованно начислен</w:t>
      </w:r>
      <w:r w:rsidR="001A3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выплачен</w:t>
      </w:r>
      <w:r w:rsidR="001A3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стимулирующ</w:t>
      </w:r>
      <w:r w:rsidR="001A3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ая</w:t>
      </w:r>
      <w:r w:rsidRPr="00CD7C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выплат</w:t>
      </w:r>
      <w:r w:rsidR="001A3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а;</w:t>
      </w:r>
    </w:p>
    <w:p w14:paraId="60F8ADC7" w14:textId="5B661B4A" w:rsidR="001A3CBB" w:rsidRDefault="001A3CBB" w:rsidP="001A3C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>- в</w:t>
      </w:r>
      <w:r w:rsidRPr="00CD7CDD">
        <w:rPr>
          <w:rFonts w:ascii="Times New Roman" w:eastAsia="Times New Roman" w:hAnsi="Times New Roman" w:cs="Times New Roman"/>
          <w:sz w:val="28"/>
          <w:szCs w:val="28"/>
        </w:rPr>
        <w:t xml:space="preserve"> приказах МБУ ДО ДМШ п. Восточный «О доплате за расширение зоны обслуживания» и «О доплате за исполнения обязанностей временно отсутствующего работника» </w:t>
      </w:r>
      <w:r w:rsidRPr="00CD7CDD">
        <w:rPr>
          <w:rFonts w:ascii="Times New Roman" w:eastAsia="Times New Roman" w:hAnsi="Times New Roman" w:cs="Times New Roman"/>
          <w:iCs/>
          <w:sz w:val="28"/>
          <w:szCs w:val="28"/>
        </w:rPr>
        <w:t>отсутствуют сведения за какого работника, по какой должности и на какой период производилось исполнение обязанностей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75FBECDB" w14:textId="067BB2E4" w:rsidR="00CD7CDD" w:rsidRPr="00CD7CDD" w:rsidRDefault="001A3CBB" w:rsidP="001A3C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ab/>
        <w:t>- в</w:t>
      </w:r>
      <w:r w:rsidR="00CD7CDD" w:rsidRPr="00CD7CD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нарушение п. п. 6, 15 Порядка </w:t>
      </w:r>
      <w:r w:rsidR="00CD7CDD" w:rsidRPr="00CD7CDD">
        <w:rPr>
          <w:rFonts w:ascii="Times New Roman" w:eastAsia="Times New Roman" w:hAnsi="Times New Roman" w:cs="Times New Roman"/>
          <w:sz w:val="28"/>
          <w:szCs w:val="28"/>
        </w:rPr>
        <w:t>размещения информации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7CDD" w:rsidRPr="00CD7CDD">
        <w:rPr>
          <w:rFonts w:ascii="Times New Roman" w:eastAsia="Times New Roman" w:hAnsi="Times New Roman" w:cs="Times New Roman"/>
          <w:iCs/>
          <w:sz w:val="28"/>
          <w:szCs w:val="28"/>
        </w:rPr>
        <w:t>годовой отчет об исполнении муниципального задания за 2022 год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7CDD" w:rsidRPr="00CD7CD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размещен </w:t>
      </w:r>
      <w:r w:rsidR="00CD7CDD" w:rsidRPr="00CD7CDD">
        <w:rPr>
          <w:rFonts w:ascii="Times New Roman" w:eastAsiaTheme="minorHAnsi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="00CD7CDD" w:rsidRPr="00CD7CDD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www.bus.gov.ru</w:t>
        </w:r>
      </w:hyperlink>
      <w:r w:rsidR="00CD7CDD" w:rsidRPr="00CD7CDD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31B9AE1E" w14:textId="0B03A228" w:rsidR="006219DD" w:rsidRPr="00A35E2D" w:rsidRDefault="00A35E2D" w:rsidP="00A35E2D">
      <w:pPr>
        <w:tabs>
          <w:tab w:val="left" w:pos="709"/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6219DD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3B5989B8" w14:textId="13DD3D7A" w:rsidR="006219DD" w:rsidRPr="001F18C0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CBB">
        <w:rPr>
          <w:rFonts w:ascii="Times New Roman" w:hAnsi="Times New Roman" w:cs="Times New Roman"/>
          <w:sz w:val="28"/>
          <w:szCs w:val="28"/>
        </w:rPr>
        <w:t>Директору МБУ ДО ДМШ п. Восточный</w:t>
      </w:r>
      <w:r w:rsidR="005E5AD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аправлено представление об устранении нарушений бюджетного законодательства Российской Федерации и иных нормативно - правовых актов, регулирующих бюджетные правоотношения и возмещении в бюджет неправомерно выплаченной суммы. </w:t>
      </w:r>
    </w:p>
    <w:p w14:paraId="24C4D53E" w14:textId="3C22929A" w:rsidR="00246A69" w:rsidRDefault="006219DD" w:rsidP="005E5ADC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9FB8D87C"/>
    <w:lvl w:ilvl="0" w:tplc="77DA8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364385"/>
    <w:multiLevelType w:val="hybridMultilevel"/>
    <w:tmpl w:val="23D04D38"/>
    <w:lvl w:ilvl="0" w:tplc="299A7F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B28358C"/>
    <w:multiLevelType w:val="hybridMultilevel"/>
    <w:tmpl w:val="BD1A35CE"/>
    <w:lvl w:ilvl="0" w:tplc="9FAACE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14836041">
    <w:abstractNumId w:val="0"/>
  </w:num>
  <w:num w:numId="2" w16cid:durableId="1564483758">
    <w:abstractNumId w:val="1"/>
  </w:num>
  <w:num w:numId="3" w16cid:durableId="214034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8"/>
    <w:rsid w:val="001A3CBB"/>
    <w:rsid w:val="00246A69"/>
    <w:rsid w:val="003553E8"/>
    <w:rsid w:val="005E5ADC"/>
    <w:rsid w:val="006219DD"/>
    <w:rsid w:val="00A35E2D"/>
    <w:rsid w:val="00B403B6"/>
    <w:rsid w:val="00CD7CDD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2BE"/>
  <w15:chartTrackingRefBased/>
  <w15:docId w15:val="{36D2C5DE-1DF0-479C-B7D2-40CD406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9D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6</cp:revision>
  <dcterms:created xsi:type="dcterms:W3CDTF">2023-02-27T06:11:00Z</dcterms:created>
  <dcterms:modified xsi:type="dcterms:W3CDTF">2023-06-30T04:17:00Z</dcterms:modified>
</cp:coreProperties>
</file>